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8A" w:rsidRPr="00EA4F56" w:rsidRDefault="00F23C8A" w:rsidP="009928A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</w:pPr>
    </w:p>
    <w:p w:rsidR="00F23C8A" w:rsidRDefault="00E609CF" w:rsidP="00E609CF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>Поліомієліт –  не забута хвороба</w:t>
      </w:r>
    </w:p>
    <w:p w:rsidR="00E609CF" w:rsidRPr="00EA4F56" w:rsidRDefault="00E609CF" w:rsidP="00E609CF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</w:pPr>
    </w:p>
    <w:p w:rsidR="0000671F" w:rsidRPr="00EA4F56" w:rsidRDefault="005A3C6F" w:rsidP="009928A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</w:pPr>
      <w:r w:rsidRPr="00EA4F5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 xml:space="preserve"> </w:t>
      </w:r>
      <w:r w:rsidR="00F23C8A" w:rsidRPr="00EA4F5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 xml:space="preserve"> </w:t>
      </w:r>
      <w:r w:rsidR="00F36D8D" w:rsidRPr="00EA4F5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 xml:space="preserve"> </w:t>
      </w:r>
      <w:r w:rsidR="0000671F" w:rsidRPr="00EA4F5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 xml:space="preserve">В Україні є </w:t>
      </w:r>
      <w:r w:rsidR="00F36D8D" w:rsidRPr="00EA4F5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 xml:space="preserve">всі </w:t>
      </w:r>
      <w:r w:rsidR="0000671F" w:rsidRPr="00EA4F5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>передумови до збільшення захворювання на поліомієліт</w:t>
      </w:r>
      <w:r w:rsidR="00F36D8D" w:rsidRPr="00EA4F5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>.</w:t>
      </w:r>
      <w:r w:rsidR="0000671F" w:rsidRPr="00EA4F5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> </w:t>
      </w:r>
      <w:r w:rsidR="0000671F" w:rsidRPr="00EA4F56"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val="ru-RU" w:eastAsia="ru-RU"/>
        </w:rPr>
        <w:drawing>
          <wp:inline distT="0" distB="0" distL="0" distR="0" wp14:anchorId="70751656" wp14:editId="56E6C3C6">
            <wp:extent cx="409575" cy="104775"/>
            <wp:effectExtent l="0" t="0" r="0" b="0"/>
            <wp:docPr id="1" name="Рисунок 1" descr="http://ukr.segodnya.ua/user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kr.segodnya.ua/user/img/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0D8" w:rsidRPr="00EA4F5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>Тому</w:t>
      </w:r>
      <w:r w:rsidR="0000671F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світові фахівці в галузі охорони здоров'я сьогодні використовують як привід нагадати про загрозу поліомієліту – серйозної хвороби, епідемії якої періодично трапляються в різних країнах. В Україні</w:t>
      </w:r>
      <w:r w:rsidR="00F36D8D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, зокрема і в нашому районі,</w:t>
      </w:r>
      <w:r w:rsidR="0000671F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від неї щеплено менше половини дітей, а значить, нам теж загрожує така епідемія</w:t>
      </w:r>
      <w:r w:rsidR="009928AA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. Вважається, що до тих пір, поки у світі залишиться хоч один інфікований вірусом поліомієліту, ризик зараження цією хворобою у всіх країнах не виключений, оскільки </w:t>
      </w:r>
      <w:proofErr w:type="spellStart"/>
      <w:r w:rsidR="009928AA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поліовірус</w:t>
      </w:r>
      <w:proofErr w:type="spellEnd"/>
      <w:r w:rsidR="009928AA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легко імпортується в країну, вільну від </w:t>
      </w:r>
      <w:proofErr w:type="spellStart"/>
      <w:r w:rsidR="009928AA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поліо</w:t>
      </w:r>
      <w:proofErr w:type="spellEnd"/>
      <w:r w:rsidR="009928AA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, і може швидко поширитися серед не</w:t>
      </w:r>
      <w:r w:rsidR="00602B0A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</w:t>
      </w:r>
      <w:r w:rsidR="009928AA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щеплених. Наприклад, при недавній епідемії поліомієліту в Таджикистані померли 29 дітей, більше 480 залишилися паралізованими. Крім того, вірус був завезений в Казахстан, Туркменістан і Росію. Цього року почався спалах в Сирії, де рівень вакцинації дітей був вищий, ніж зараз в Україні. Торік було виявлено вірус поліомієліту в Ізраїлі, але там через добре організовану планову імунізацію ніхто не захворів. У цій країні також було проведено додаткову кампанію з вакцинації всіх дітей до 10 років, щоб зупинити циркуляцію вірусу.</w:t>
      </w:r>
    </w:p>
    <w:p w:rsidR="009928AA" w:rsidRPr="00EA4F56" w:rsidRDefault="00F36D8D" w:rsidP="00F36D8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uk-UA"/>
        </w:rPr>
      </w:pPr>
      <w:r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   </w:t>
      </w:r>
      <w:r w:rsidR="0000671F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Поліомієліт – гостре інфекційне захворювання. Викликається </w:t>
      </w:r>
      <w:proofErr w:type="spellStart"/>
      <w:r w:rsidR="0000671F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поліовір</w:t>
      </w:r>
      <w:r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усом</w:t>
      </w:r>
      <w:proofErr w:type="spellEnd"/>
      <w:r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, який вражає  спинний мозок  і нервову систему</w:t>
      </w:r>
      <w:r w:rsidR="0000671F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. Вірус передається від людини до людини через брудну воду або їжу, так що поліомієліт – одна з "хвороб брудних рук". Розмножується в кишечнику, виділяється з фекаліями, а потім поширюється. Заразитися поліомієлітом можна як від хворої людини з вираженими симптомами, так і від носія вірусу, якого неможливо визначити за зовнішніми </w:t>
      </w:r>
      <w:r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ознаками. При цьому прихований</w:t>
      </w:r>
      <w:r w:rsidR="0000671F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період досить довгий – до 35 днів. Противірусних спец</w:t>
      </w:r>
      <w:r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іальних </w:t>
      </w:r>
      <w:r w:rsidR="0000671F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препаратів не існує – хворих кладуть в лікарню на кілька тижн</w:t>
      </w:r>
      <w:r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ів і лікують різними медикаментами. </w:t>
      </w:r>
      <w:r w:rsidR="0000671F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Прийнято вважати, що поліо</w:t>
      </w:r>
      <w:r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мієліт</w:t>
      </w:r>
      <w:r w:rsidR="0000671F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загрожує тільки дітям, проте це не так: паралізуюче захворювання вражає людей різного</w:t>
      </w:r>
      <w:r w:rsidR="009928AA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віку, в тому числі і дорослих.</w:t>
      </w:r>
    </w:p>
    <w:p w:rsidR="0000671F" w:rsidRPr="00EA4F56" w:rsidRDefault="009928AA" w:rsidP="00F36D8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</w:pPr>
      <w:r w:rsidRPr="00EA4F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uk-UA"/>
        </w:rPr>
        <w:t xml:space="preserve">     </w:t>
      </w:r>
      <w:r w:rsidR="0000671F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 Вберегти від поліомієліту може тільки вакцина</w:t>
      </w:r>
      <w:r w:rsidR="00A47A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ція. Якщо дитина отримала три</w:t>
      </w:r>
      <w:r w:rsidR="0000671F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дози вакцини проти </w:t>
      </w:r>
      <w:proofErr w:type="spellStart"/>
      <w:r w:rsidR="0000671F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поліо</w:t>
      </w:r>
      <w:proofErr w:type="spellEnd"/>
      <w:r w:rsidR="00A47A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, то вже вважається захищеною, ревакцинація у 18 місяців, 6 та 14років вітається – вона закріплю</w:t>
      </w:r>
      <w:bookmarkStart w:id="0" w:name="_GoBack"/>
      <w:bookmarkEnd w:id="0"/>
      <w:r w:rsidR="00A47A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є</w:t>
      </w:r>
      <w:r w:rsidR="0000671F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ефект. Крім того, навіть повністю вакцинованому дорослому або дитині добре було б дати додаткову дозу вакцини перед виїздом в країну, в якій виявлено епідемію, або навіть просто випадки поліомієліту. Такий підхід застосовується для того, щоб звести ризик до мінімуму: адже серед щеплених обов'язково знайдеться кілька людей, імунітет яких, через певні особливості </w:t>
      </w:r>
      <w:r w:rsidR="0000671F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lastRenderedPageBreak/>
        <w:t>організму, після введення вакцини "не включився", або ті, кому ввели вакцину, яка неправильно зберігалася і вона не подіяла.</w:t>
      </w:r>
      <w:r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</w:t>
      </w:r>
      <w:r w:rsidR="0000671F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 Дитина, старша одного року починає часто контактувати з іншими дітьми, а значить, ризик підхопити вірус у неї вищий. Тому перед виходом "у світ" дітей треба захистити необхідною кількістю доз вакцини</w:t>
      </w:r>
      <w:r w:rsidR="00A47A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(ті ж 3</w:t>
      </w:r>
      <w:r w:rsidR="0000671F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уколи), які передбачені первинним </w:t>
      </w:r>
      <w:proofErr w:type="spellStart"/>
      <w:r w:rsidR="0000671F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вакцинальним</w:t>
      </w:r>
      <w:proofErr w:type="spellEnd"/>
      <w:r w:rsidR="0000671F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комплексом. Почавши вакцинуватися до року, до свого першого дня народження дитина вже буде надійно захищена. А от якщо вакцинація починається в рік або п</w:t>
      </w:r>
      <w:r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ізніше, захист буде слабкішим. </w:t>
      </w:r>
      <w:r w:rsidR="0000671F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Якщо з якихось причин дитина не щеплена вчасно, вакцинуватися можна і потрібно в будь-якому віці – тактику вакцинації в кожному конкретному випадку обов'язково визначає лікар</w:t>
      </w:r>
      <w:r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.</w:t>
      </w:r>
      <w:r w:rsidR="00602B0A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Бережіть своє здоров</w:t>
      </w:r>
      <w:r w:rsidR="00602B0A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uk-UA"/>
        </w:rPr>
        <w:t>’</w:t>
      </w:r>
      <w:r w:rsidR="00602B0A"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я!</w:t>
      </w:r>
    </w:p>
    <w:p w:rsidR="00A670D8" w:rsidRPr="00EA4F56" w:rsidRDefault="00A670D8" w:rsidP="00F36D8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</w:pPr>
    </w:p>
    <w:p w:rsidR="00A670D8" w:rsidRPr="00EA4F56" w:rsidRDefault="00A670D8" w:rsidP="00F36D8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</w:pPr>
      <w:r w:rsidRPr="00EA4F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                Олексій Косько, лікар-епідеміолог, завідувач відділення</w:t>
      </w:r>
    </w:p>
    <w:sectPr w:rsidR="00A670D8" w:rsidRPr="00EA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1F"/>
    <w:rsid w:val="0000671F"/>
    <w:rsid w:val="00111F50"/>
    <w:rsid w:val="005A3C6F"/>
    <w:rsid w:val="00602B0A"/>
    <w:rsid w:val="007F4479"/>
    <w:rsid w:val="009167BF"/>
    <w:rsid w:val="009928AA"/>
    <w:rsid w:val="00A47A85"/>
    <w:rsid w:val="00A670D8"/>
    <w:rsid w:val="00D7349C"/>
    <w:rsid w:val="00E609CF"/>
    <w:rsid w:val="00EA4F56"/>
    <w:rsid w:val="00F23C8A"/>
    <w:rsid w:val="00F3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71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00671F"/>
  </w:style>
  <w:style w:type="paragraph" w:styleId="a3">
    <w:name w:val="Normal (Web)"/>
    <w:basedOn w:val="a"/>
    <w:uiPriority w:val="99"/>
    <w:semiHidden/>
    <w:unhideWhenUsed/>
    <w:rsid w:val="0000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0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71F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5A3C6F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5A3C6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5A3C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71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00671F"/>
  </w:style>
  <w:style w:type="paragraph" w:styleId="a3">
    <w:name w:val="Normal (Web)"/>
    <w:basedOn w:val="a"/>
    <w:uiPriority w:val="99"/>
    <w:semiHidden/>
    <w:unhideWhenUsed/>
    <w:rsid w:val="0000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0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71F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5A3C6F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5A3C6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5A3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АДМЫН</cp:lastModifiedBy>
  <cp:revision>9</cp:revision>
  <cp:lastPrinted>2015-04-02T10:05:00Z</cp:lastPrinted>
  <dcterms:created xsi:type="dcterms:W3CDTF">2015-04-02T08:07:00Z</dcterms:created>
  <dcterms:modified xsi:type="dcterms:W3CDTF">2018-10-11T08:35:00Z</dcterms:modified>
</cp:coreProperties>
</file>